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8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78"/>
        <w:gridCol w:w="284"/>
        <w:gridCol w:w="1417"/>
        <w:gridCol w:w="5965"/>
      </w:tblGrid>
      <w:tr w:rsidR="00DF60D5" w:rsidTr="00DF60D5">
        <w:trPr>
          <w:cantSplit/>
          <w:trHeight w:val="2270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0D5" w:rsidRDefault="00DF60D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Toc59718885"/>
          </w:p>
          <w:p w:rsidR="00DF60D5" w:rsidRDefault="00DF6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60D5" w:rsidRDefault="00DF6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60D5" w:rsidRDefault="00DF6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60D5" w:rsidRDefault="00DF6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F60D5" w:rsidRDefault="00DF60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ЧУГУЕВСКОГО МУНИЦИПАЛЬНОГО ОКРУГА</w:t>
            </w:r>
          </w:p>
          <w:p w:rsidR="00DF60D5" w:rsidRDefault="00DF60D5">
            <w:pPr>
              <w:widowControl w:val="0"/>
              <w:tabs>
                <w:tab w:val="left" w:pos="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 КРАЯ</w:t>
            </w:r>
          </w:p>
          <w:p w:rsidR="00DF60D5" w:rsidRDefault="00DF60D5">
            <w:pPr>
              <w:widowControl w:val="0"/>
              <w:tabs>
                <w:tab w:val="left" w:pos="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F60D5" w:rsidRDefault="00DF60D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УПРАВЛЕНИЕ ОБРАЗОВАНИЯ</w:t>
            </w:r>
          </w:p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692623, с. Чугуевка, ул. 50 лет Октября, 161</w:t>
            </w:r>
          </w:p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тел/факс (42372) 21-3-46</w:t>
            </w:r>
          </w:p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  <w:lang w:val="en-US"/>
                </w:rPr>
                <w:t>chuguevka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</w:rPr>
                <w:t>_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  <w:lang w:val="en-US"/>
                </w:rPr>
                <w:t>kpo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NTTimes/Cyrillic" w:eastAsia="Times New Roman" w:hAnsi="NTTimes/Cyrillic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9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0D5" w:rsidRDefault="00DF60D5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F60D5" w:rsidRDefault="00DF60D5">
            <w:pPr>
              <w:widowControl w:val="0"/>
              <w:tabs>
                <w:tab w:val="left" w:pos="1500"/>
              </w:tabs>
              <w:spacing w:after="0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D5" w:rsidRDefault="00DF60D5">
            <w:pPr>
              <w:widowControl w:val="0"/>
              <w:tabs>
                <w:tab w:val="left" w:pos="1500"/>
              </w:tabs>
              <w:spacing w:after="0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D5" w:rsidRDefault="00DF60D5">
            <w:pPr>
              <w:widowControl w:val="0"/>
              <w:tabs>
                <w:tab w:val="left" w:pos="1500"/>
              </w:tabs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60D5" w:rsidRDefault="00DF60D5">
            <w:pPr>
              <w:widowControl w:val="0"/>
              <w:tabs>
                <w:tab w:val="left" w:pos="1500"/>
              </w:tabs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</w:t>
            </w:r>
          </w:p>
          <w:p w:rsidR="00DF60D5" w:rsidRDefault="00DF60D5">
            <w:pPr>
              <w:widowControl w:val="0"/>
              <w:tabs>
                <w:tab w:val="left" w:pos="1500"/>
              </w:tabs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  <w:p w:rsidR="00DF60D5" w:rsidRDefault="00DF60D5">
            <w:pPr>
              <w:widowControl w:val="0"/>
              <w:tabs>
                <w:tab w:val="left" w:pos="1500"/>
              </w:tabs>
              <w:spacing w:after="0"/>
              <w:ind w:left="12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60D5" w:rsidTr="00445A48">
        <w:trPr>
          <w:cantSplit/>
          <w:trHeight w:val="302"/>
        </w:trPr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Default="00DF60D5" w:rsidP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29.09.2022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Default="00474D8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1520</w:t>
            </w:r>
          </w:p>
        </w:tc>
        <w:tc>
          <w:tcPr>
            <w:tcW w:w="5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0D5" w:rsidRDefault="00DF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60D5" w:rsidTr="00445A48">
        <w:trPr>
          <w:cantSplit/>
          <w:trHeight w:val="142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Pr="00445A48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A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0D5" w:rsidRPr="00445A48" w:rsidRDefault="00DF60D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5A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28.09.2022</w:t>
            </w:r>
          </w:p>
        </w:tc>
        <w:tc>
          <w:tcPr>
            <w:tcW w:w="59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0D5" w:rsidRDefault="00DF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F60D5" w:rsidRDefault="00DF60D5" w:rsidP="00DF60D5">
      <w:pPr>
        <w:widowControl w:val="0"/>
        <w:spacing w:after="0" w:line="360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3E4BA93" wp14:editId="38D66B86">
            <wp:simplePos x="0" y="0"/>
            <wp:positionH relativeFrom="column">
              <wp:posOffset>892175</wp:posOffset>
            </wp:positionH>
            <wp:positionV relativeFrom="paragraph">
              <wp:posOffset>-43815</wp:posOffset>
            </wp:positionV>
            <wp:extent cx="530225" cy="709930"/>
            <wp:effectExtent l="0" t="0" r="3175" b="0"/>
            <wp:wrapNone/>
            <wp:docPr id="1" name="Рисунок 1" descr="Описание: Описание: Описание: 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0D5" w:rsidRDefault="00DF60D5" w:rsidP="00DF60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445A48" w:rsidRPr="00445A48" w:rsidRDefault="00445A48" w:rsidP="00DF60D5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F60D5" w:rsidRDefault="00DF60D5" w:rsidP="00DF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Чугуевского муниципального </w:t>
      </w:r>
      <w:r w:rsidR="00DF0C0F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федерального проекта  «Укрепление общественного здоровья» национального проекта «Демография» направляет  Вам методические рекомендации по вопросам здорового питания</w:t>
      </w:r>
      <w:r w:rsidR="00445A48">
        <w:rPr>
          <w:rFonts w:ascii="Times New Roman" w:hAnsi="Times New Roman" w:cs="Times New Roman"/>
          <w:sz w:val="28"/>
          <w:szCs w:val="28"/>
          <w:lang w:eastAsia="ru-RU"/>
        </w:rPr>
        <w:t>, разработанные Федеральной службой по надзору в сфере защиты прав потребителей и благополучия человека, для использования в работе  и размещения на собственных Интернет-ресурсах.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60D5" w:rsidRDefault="00DF60D5" w:rsidP="00DF60D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F60D5" w:rsidRDefault="00DF0C0F" w:rsidP="00DF60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</w:t>
      </w:r>
      <w:r w:rsidR="00DF60D5">
        <w:rPr>
          <w:rFonts w:ascii="Times New Roman" w:hAnsi="Times New Roman"/>
          <w:sz w:val="28"/>
          <w:szCs w:val="28"/>
        </w:rPr>
        <w:t xml:space="preserve"> л., в 1 экз.</w:t>
      </w:r>
    </w:p>
    <w:p w:rsidR="00DF60D5" w:rsidRDefault="00DF60D5" w:rsidP="00DF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1" w:name="_GoBack"/>
      <w:bookmarkEnd w:id="1"/>
    </w:p>
    <w:p w:rsidR="00DF60D5" w:rsidRDefault="00DF60D5" w:rsidP="00DF60D5">
      <w:pPr>
        <w:spacing w:after="0" w:line="360" w:lineRule="auto"/>
        <w:rPr>
          <w:rFonts w:ascii="Times New Roman" w:hAnsi="Times New Roman" w:cs="Times New Roman"/>
          <w:bCs/>
          <w:kern w:val="32"/>
          <w:sz w:val="28"/>
          <w:szCs w:val="28"/>
          <w:u w:val="single"/>
        </w:rPr>
      </w:pPr>
    </w:p>
    <w:p w:rsidR="00DF60D5" w:rsidRDefault="00DF60D5" w:rsidP="00DF60D5">
      <w:pPr>
        <w:spacing w:after="0" w:line="360" w:lineRule="auto"/>
        <w:rPr>
          <w:rFonts w:ascii="Times New Roman" w:hAnsi="Times New Roman" w:cs="Times New Roman"/>
          <w:bCs/>
          <w:kern w:val="32"/>
          <w:sz w:val="28"/>
          <w:szCs w:val="28"/>
          <w:u w:val="single"/>
        </w:rPr>
      </w:pPr>
    </w:p>
    <w:bookmarkEnd w:id="0"/>
    <w:p w:rsidR="00DF60D5" w:rsidRDefault="00DF60D5" w:rsidP="00DF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администрации-</w:t>
      </w:r>
    </w:p>
    <w:p w:rsidR="00DF60D5" w:rsidRDefault="009F15D6" w:rsidP="00DF60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F6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ачальник управления образования                         </w:t>
      </w:r>
      <w:r w:rsidR="00445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DF60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В.С. Олег </w:t>
      </w:r>
    </w:p>
    <w:p w:rsidR="00DF60D5" w:rsidRDefault="00DF60D5" w:rsidP="00DF60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0D5" w:rsidRDefault="00DF60D5" w:rsidP="00DF60D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0D5" w:rsidRDefault="00DF60D5" w:rsidP="00DF60D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0D5" w:rsidRDefault="00DF60D5" w:rsidP="00DF60D5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60D5" w:rsidRDefault="00DF60D5" w:rsidP="00DF60D5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5A48" w:rsidRDefault="00445A48" w:rsidP="00DF60D5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5A48" w:rsidRDefault="00445A48" w:rsidP="00DF60D5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60D5" w:rsidRDefault="00DF60D5" w:rsidP="00DF60D5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60D5" w:rsidRDefault="00DF60D5" w:rsidP="00DF60D5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Л.Н Кравченко,</w:t>
      </w:r>
    </w:p>
    <w:p w:rsidR="00DF60D5" w:rsidRDefault="00DF60D5" w:rsidP="00DF60D5">
      <w:pPr>
        <w:spacing w:after="0" w:line="240" w:lineRule="atLeast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8(42372)23534    </w:t>
      </w:r>
    </w:p>
    <w:p w:rsidR="00044050" w:rsidRDefault="00044050"/>
    <w:sectPr w:rsidR="00044050" w:rsidSect="00BD23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A"/>
    <w:rsid w:val="00044050"/>
    <w:rsid w:val="001C61F1"/>
    <w:rsid w:val="00215DCA"/>
    <w:rsid w:val="00445A48"/>
    <w:rsid w:val="00474D85"/>
    <w:rsid w:val="004F26E1"/>
    <w:rsid w:val="009F15D6"/>
    <w:rsid w:val="00B27C6D"/>
    <w:rsid w:val="00BD23B0"/>
    <w:rsid w:val="00DF0C0F"/>
    <w:rsid w:val="00D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uguevka_k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6</cp:revision>
  <cp:lastPrinted>2022-09-29T00:06:00Z</cp:lastPrinted>
  <dcterms:created xsi:type="dcterms:W3CDTF">2022-09-28T23:35:00Z</dcterms:created>
  <dcterms:modified xsi:type="dcterms:W3CDTF">2022-09-29T00:27:00Z</dcterms:modified>
</cp:coreProperties>
</file>